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AC74A" w14:textId="7EA058AC" w:rsidR="00DF3F63" w:rsidRPr="000F7718" w:rsidRDefault="00DF3F63" w:rsidP="00DF3F63">
      <w:pPr>
        <w:tabs>
          <w:tab w:val="left" w:pos="3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 xml:space="preserve">Аннотации к  рабочим программам </w:t>
      </w:r>
      <w:r w:rsidR="00855E1E">
        <w:rPr>
          <w:rFonts w:ascii="Times New Roman" w:hAnsi="Times New Roman" w:cs="Times New Roman"/>
          <w:b/>
          <w:sz w:val="24"/>
          <w:szCs w:val="24"/>
        </w:rPr>
        <w:t>1-4</w:t>
      </w:r>
      <w:r w:rsidRPr="000F77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DEC3787" w14:textId="77777777" w:rsidR="00DF3F63" w:rsidRPr="000F7718" w:rsidRDefault="00DF3F63" w:rsidP="00DF3F63">
      <w:pPr>
        <w:tabs>
          <w:tab w:val="left" w:pos="3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 xml:space="preserve"> Окружающий мир</w:t>
      </w:r>
    </w:p>
    <w:p w14:paraId="5A1B011F" w14:textId="5143382D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Рабочая программа по предмету «Окружающий мир» составлена на основе федерального государственного  образовательного стандарта начального общего образования; Регионального  базисного учебного плана для ОУ Курской области, утвержденного приказом Комитета  образования и науки  Курской области от 23.03.2007 г. № 1-421 (в редакции  приказа  комитета  образования и науки  Курской области от 27.08.2012г. № 1-907)  с изменениями, утверждёнными  приказом комитета образования и науки Курской области от 16.11.2012г. № 1-1194, на основе учебного плана школы на 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t>г., годового календарного графика, на основе:</w:t>
      </w:r>
    </w:p>
    <w:p w14:paraId="5906DC40" w14:textId="77777777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- примерной программы начального общего образования;</w:t>
      </w:r>
    </w:p>
    <w:p w14:paraId="773C62DB" w14:textId="7777777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- </w:t>
      </w:r>
      <w:r w:rsidRPr="000F7718">
        <w:rPr>
          <w:rFonts w:ascii="Times New Roman" w:hAnsi="Times New Roman" w:cs="Times New Roman"/>
          <w:bCs/>
          <w:sz w:val="24"/>
          <w:szCs w:val="24"/>
        </w:rPr>
        <w:t>авторской программы учебного курса «Мир вокруг нас» А. А. Плешакова;</w:t>
      </w:r>
    </w:p>
    <w:p w14:paraId="62A96311" w14:textId="15F90262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- учебного плана на 20</w:t>
      </w:r>
      <w:r w:rsidR="00FA2546" w:rsidRPr="000F7718">
        <w:rPr>
          <w:rFonts w:ascii="Times New Roman" w:hAnsi="Times New Roman" w:cs="Times New Roman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hAnsi="Times New Roman" w:cs="Times New Roman"/>
          <w:sz w:val="24"/>
          <w:szCs w:val="24"/>
        </w:rPr>
        <w:t>5</w:t>
      </w:r>
      <w:r w:rsidRPr="000F7718">
        <w:rPr>
          <w:rFonts w:ascii="Times New Roman" w:hAnsi="Times New Roman" w:cs="Times New Roman"/>
          <w:sz w:val="24"/>
          <w:szCs w:val="24"/>
        </w:rPr>
        <w:t xml:space="preserve"> учебный год (начальное общее образование);</w:t>
      </w:r>
    </w:p>
    <w:p w14:paraId="174A7897" w14:textId="647B7A2C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Для обучения используется учебник  А. А. Плешакова «Окружающий мир» в 2 частях; -М.: Просвещение</w:t>
      </w:r>
      <w:r w:rsidR="000F7718">
        <w:rPr>
          <w:rFonts w:ascii="Times New Roman" w:hAnsi="Times New Roman" w:cs="Times New Roman"/>
          <w:sz w:val="24"/>
          <w:szCs w:val="24"/>
        </w:rPr>
        <w:t>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</w:t>
      </w:r>
      <w:r w:rsidR="006A104C">
        <w:rPr>
          <w:rFonts w:ascii="Times New Roman" w:hAnsi="Times New Roman" w:cs="Times New Roman"/>
          <w:sz w:val="24"/>
          <w:szCs w:val="24"/>
        </w:rPr>
        <w:t>3</w:t>
      </w:r>
      <w:r w:rsidRPr="000F7718">
        <w:rPr>
          <w:rFonts w:ascii="Times New Roman" w:hAnsi="Times New Roman" w:cs="Times New Roman"/>
          <w:sz w:val="24"/>
          <w:szCs w:val="24"/>
        </w:rPr>
        <w:t xml:space="preserve"> г. </w:t>
      </w:r>
      <w:r w:rsidRPr="000F7718">
        <w:rPr>
          <w:rFonts w:ascii="Times New Roman" w:hAnsi="Times New Roman" w:cs="Times New Roman"/>
          <w:color w:val="000000"/>
          <w:sz w:val="24"/>
          <w:szCs w:val="24"/>
        </w:rPr>
        <w:t>(УМК «Школа России»);</w:t>
      </w:r>
    </w:p>
    <w:p w14:paraId="1F010489" w14:textId="253FF04F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в 2-х частях, </w:t>
      </w:r>
      <w:r w:rsidRPr="000F7718">
        <w:rPr>
          <w:rFonts w:ascii="Times New Roman" w:hAnsi="Times New Roman" w:cs="Times New Roman"/>
          <w:sz w:val="24"/>
          <w:szCs w:val="24"/>
        </w:rPr>
        <w:t>-М.: Просвещение</w:t>
      </w:r>
      <w:r w:rsidR="000F7718">
        <w:rPr>
          <w:rFonts w:ascii="Times New Roman" w:hAnsi="Times New Roman" w:cs="Times New Roman"/>
          <w:sz w:val="24"/>
          <w:szCs w:val="24"/>
        </w:rPr>
        <w:t>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24</w:t>
      </w:r>
      <w:r w:rsidRPr="000F7718">
        <w:rPr>
          <w:rFonts w:ascii="Times New Roman" w:hAnsi="Times New Roman" w:cs="Times New Roman"/>
          <w:sz w:val="24"/>
          <w:szCs w:val="24"/>
        </w:rPr>
        <w:t xml:space="preserve"> г. </w:t>
      </w:r>
      <w:r w:rsidRPr="000F7718">
        <w:rPr>
          <w:rFonts w:ascii="Times New Roman" w:hAnsi="Times New Roman" w:cs="Times New Roman"/>
          <w:color w:val="000000"/>
          <w:sz w:val="24"/>
          <w:szCs w:val="24"/>
        </w:rPr>
        <w:t>(УМК «Школа России»)</w:t>
      </w:r>
    </w:p>
    <w:p w14:paraId="0517C0C8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«Окружающий мир» представляет собой целостный документ, включающий следующие разделы: титульный лист,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7B4B774B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    Рабочая п</w:t>
      </w:r>
      <w:r w:rsidR="00CE2DD5" w:rsidRPr="000F7718">
        <w:rPr>
          <w:rFonts w:ascii="Times New Roman" w:hAnsi="Times New Roman" w:cs="Times New Roman"/>
          <w:sz w:val="24"/>
          <w:szCs w:val="24"/>
        </w:rPr>
        <w:t>рограмма рассчитана на 68</w:t>
      </w:r>
      <w:r w:rsidRPr="000F771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92C72C2" w14:textId="77777777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B2F5A" w14:textId="77777777" w:rsidR="00DF3F63" w:rsidRPr="000F7718" w:rsidRDefault="00DF3F63" w:rsidP="00DF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47659" w14:textId="77777777" w:rsidR="00DF3F63" w:rsidRPr="000F7718" w:rsidRDefault="00DF3F63" w:rsidP="00DF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308D0854" w14:textId="24DC6613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Рабочая программа по предмету «Математика» составлена на основе федерального государственного  образовательного стандарта начального общего образования; Регионального  базисного учебного плана для ОУ Курской области, утвержденного приказом Комитета  образования и науки  Курской области от 23.03.2007 г. № 1-421 (в редакции  приказа  комитета  образования и науки  Курской области от 27.08.2012г. № 1-907)  с изменениями, утверждёнными  приказом комитета образования и науки Курской области от 16.11.2012г. № 1-1194, на основе учебного плана школы на 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-20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t xml:space="preserve"> г., годового календарного графика, на основе:</w:t>
      </w:r>
    </w:p>
    <w:p w14:paraId="2D8549BF" w14:textId="77777777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- примерной программы начального общего образования;</w:t>
      </w:r>
    </w:p>
    <w:p w14:paraId="6D6AE5F2" w14:textId="7777777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- </w:t>
      </w:r>
      <w:r w:rsidRPr="000F7718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</w:t>
      </w:r>
      <w:r w:rsidRPr="000F7718">
        <w:rPr>
          <w:rFonts w:ascii="Times New Roman" w:hAnsi="Times New Roman" w:cs="Times New Roman"/>
          <w:sz w:val="24"/>
          <w:szCs w:val="24"/>
        </w:rPr>
        <w:t xml:space="preserve"> М.И. Моро, М.А. Бантовой «Математика»;</w:t>
      </w:r>
    </w:p>
    <w:p w14:paraId="390472A5" w14:textId="2AADFC41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- учебного плана на 20</w:t>
      </w:r>
      <w:r w:rsidR="00FA2546" w:rsidRPr="000F7718">
        <w:rPr>
          <w:rFonts w:ascii="Times New Roman" w:hAnsi="Times New Roman" w:cs="Times New Roman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hAnsi="Times New Roman" w:cs="Times New Roman"/>
          <w:sz w:val="24"/>
          <w:szCs w:val="24"/>
        </w:rPr>
        <w:t>5</w:t>
      </w:r>
      <w:r w:rsidR="00CE2DD5" w:rsidRPr="000F7718">
        <w:rPr>
          <w:rFonts w:ascii="Times New Roman" w:hAnsi="Times New Roman" w:cs="Times New Roman"/>
          <w:sz w:val="24"/>
          <w:szCs w:val="24"/>
        </w:rPr>
        <w:t xml:space="preserve"> </w:t>
      </w:r>
      <w:r w:rsidRPr="000F7718">
        <w:rPr>
          <w:rFonts w:ascii="Times New Roman" w:hAnsi="Times New Roman" w:cs="Times New Roman"/>
          <w:sz w:val="24"/>
          <w:szCs w:val="24"/>
        </w:rPr>
        <w:t>учебный год (начальное общее образование);</w:t>
      </w:r>
    </w:p>
    <w:p w14:paraId="7AAEF5FC" w14:textId="0FC9E953" w:rsidR="00DF3F63" w:rsidRDefault="00DF3F63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Для обучения используется учебник  М. И. Моро, С. И. Волковой, С. В. Степановой «Математика» в 2 частях; -М.: Просвещение,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</w:t>
      </w:r>
      <w:r w:rsidR="006A104C">
        <w:rPr>
          <w:rFonts w:ascii="Times New Roman" w:hAnsi="Times New Roman" w:cs="Times New Roman"/>
          <w:sz w:val="24"/>
          <w:szCs w:val="24"/>
        </w:rPr>
        <w:t>3</w:t>
      </w:r>
      <w:r w:rsidRPr="000F7718">
        <w:rPr>
          <w:rFonts w:ascii="Times New Roman" w:hAnsi="Times New Roman" w:cs="Times New Roman"/>
          <w:sz w:val="24"/>
          <w:szCs w:val="24"/>
        </w:rPr>
        <w:t>г. ;</w:t>
      </w:r>
    </w:p>
    <w:p w14:paraId="6619C1DD" w14:textId="5FE1DC40" w:rsidR="000F7718" w:rsidRPr="000F7718" w:rsidRDefault="000F7718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для проверочных работ С.И. Волкова</w:t>
      </w:r>
    </w:p>
    <w:p w14:paraId="251FC0C8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«Математика» представляет собой целостный документ, включающий следующие разделы: титульный лист,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4E33726D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    Рабочая программа </w:t>
      </w:r>
      <w:r w:rsidR="00CE2DD5" w:rsidRPr="000F7718">
        <w:rPr>
          <w:rFonts w:ascii="Times New Roman" w:hAnsi="Times New Roman" w:cs="Times New Roman"/>
          <w:sz w:val="24"/>
          <w:szCs w:val="24"/>
        </w:rPr>
        <w:t>рассчитана на 136</w:t>
      </w:r>
      <w:r w:rsidRPr="000F7718">
        <w:rPr>
          <w:rFonts w:ascii="Times New Roman" w:hAnsi="Times New Roman" w:cs="Times New Roman"/>
          <w:sz w:val="24"/>
          <w:szCs w:val="24"/>
        </w:rPr>
        <w:t xml:space="preserve"> час</w:t>
      </w:r>
      <w:r w:rsidR="00CE2DD5" w:rsidRPr="000F7718">
        <w:rPr>
          <w:rFonts w:ascii="Times New Roman" w:hAnsi="Times New Roman" w:cs="Times New Roman"/>
          <w:sz w:val="24"/>
          <w:szCs w:val="24"/>
        </w:rPr>
        <w:t>ов</w:t>
      </w:r>
      <w:r w:rsidRPr="000F7718">
        <w:rPr>
          <w:rFonts w:ascii="Times New Roman" w:hAnsi="Times New Roman" w:cs="Times New Roman"/>
          <w:sz w:val="24"/>
          <w:szCs w:val="24"/>
        </w:rPr>
        <w:t>.</w:t>
      </w:r>
    </w:p>
    <w:p w14:paraId="26B99B29" w14:textId="77777777" w:rsidR="00DF3F63" w:rsidRPr="000F7718" w:rsidRDefault="00DF3F63" w:rsidP="00DF3F63">
      <w:pPr>
        <w:rPr>
          <w:rFonts w:ascii="Times New Roman" w:hAnsi="Times New Roman" w:cs="Times New Roman"/>
          <w:sz w:val="24"/>
          <w:szCs w:val="24"/>
        </w:rPr>
      </w:pPr>
    </w:p>
    <w:p w14:paraId="39824C63" w14:textId="77777777" w:rsidR="00DF3F63" w:rsidRPr="000F7718" w:rsidRDefault="00DF3F63" w:rsidP="00DF3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14:paraId="56B9394C" w14:textId="446D8D10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 xml:space="preserve">Рабочая программа по предмету «Русский язык» составлена на основе федерального государственного  образовательного стандарта начального общего образования; Регионального базисного учебного плана для ОУ Курской области, утвержденного приказом Комитета образования и науки Курской области от 23.03.2007 г. № 1-421 (в редакции приказа комитета образования и науки Курской области от 27.08.2012г. № 1-907)  с изменениями, утверждёнными 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приказом комитета образования и науки Курской области от 16.11.2012г. № 1-1194, на осн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ове учебного плана школы на 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-20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t xml:space="preserve"> г., годового календарного графика, на основе:</w:t>
      </w:r>
    </w:p>
    <w:p w14:paraId="1AD7EF74" w14:textId="77777777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909FC9F" w14:textId="77777777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- примерной программы начального общего образования;</w:t>
      </w:r>
    </w:p>
    <w:p w14:paraId="3F2D448A" w14:textId="7777777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- </w:t>
      </w:r>
      <w:r w:rsidRPr="000F7718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</w:t>
      </w:r>
      <w:r w:rsidRPr="000F7718">
        <w:rPr>
          <w:rFonts w:ascii="Times New Roman" w:hAnsi="Times New Roman" w:cs="Times New Roman"/>
          <w:sz w:val="24"/>
          <w:szCs w:val="24"/>
        </w:rPr>
        <w:t xml:space="preserve">«Русский язык для I-IV классов» В. П. </w:t>
      </w:r>
      <w:proofErr w:type="spellStart"/>
      <w:r w:rsidRPr="000F7718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0F7718">
        <w:rPr>
          <w:rFonts w:ascii="Times New Roman" w:hAnsi="Times New Roman" w:cs="Times New Roman"/>
          <w:sz w:val="24"/>
          <w:szCs w:val="24"/>
        </w:rPr>
        <w:t>;</w:t>
      </w:r>
    </w:p>
    <w:p w14:paraId="46AB47BC" w14:textId="002DBAE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- учебног</w:t>
      </w:r>
      <w:r w:rsidR="00CE2DD5" w:rsidRPr="000F7718">
        <w:rPr>
          <w:rFonts w:ascii="Times New Roman" w:hAnsi="Times New Roman" w:cs="Times New Roman"/>
          <w:sz w:val="24"/>
          <w:szCs w:val="24"/>
        </w:rPr>
        <w:t>о плана на 20</w:t>
      </w:r>
      <w:r w:rsidR="00FA2546" w:rsidRPr="000F7718">
        <w:rPr>
          <w:rFonts w:ascii="Times New Roman" w:hAnsi="Times New Roman" w:cs="Times New Roman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hAnsi="Times New Roman" w:cs="Times New Roman"/>
          <w:sz w:val="24"/>
          <w:szCs w:val="24"/>
        </w:rPr>
        <w:t>5</w:t>
      </w:r>
      <w:r w:rsidRPr="000F7718">
        <w:rPr>
          <w:rFonts w:ascii="Times New Roman" w:hAnsi="Times New Roman" w:cs="Times New Roman"/>
          <w:sz w:val="24"/>
          <w:szCs w:val="24"/>
        </w:rPr>
        <w:t xml:space="preserve"> учебный год (начальное общее образование);</w:t>
      </w:r>
    </w:p>
    <w:p w14:paraId="33EBDCD3" w14:textId="7CA692EA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Для обучения используются</w:t>
      </w:r>
      <w:r w:rsidR="00CE2DD5" w:rsidRPr="000F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F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DD5" w:rsidRPr="000F7718">
        <w:rPr>
          <w:rFonts w:ascii="Times New Roman" w:hAnsi="Times New Roman" w:cs="Times New Roman"/>
          <w:sz w:val="24"/>
          <w:szCs w:val="24"/>
        </w:rPr>
        <w:t xml:space="preserve">учебник    В. П. </w:t>
      </w:r>
      <w:proofErr w:type="spellStart"/>
      <w:r w:rsidR="00CE2DD5" w:rsidRPr="000F7718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CE2DD5" w:rsidRPr="000F7718">
        <w:rPr>
          <w:rFonts w:ascii="Times New Roman" w:hAnsi="Times New Roman" w:cs="Times New Roman"/>
          <w:sz w:val="24"/>
          <w:szCs w:val="24"/>
        </w:rPr>
        <w:t xml:space="preserve"> «Русский язык»; -М.: Просвещение,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</w:t>
      </w:r>
      <w:r w:rsidR="006A104C">
        <w:rPr>
          <w:rFonts w:ascii="Times New Roman" w:hAnsi="Times New Roman" w:cs="Times New Roman"/>
          <w:sz w:val="24"/>
          <w:szCs w:val="24"/>
        </w:rPr>
        <w:t>3</w:t>
      </w:r>
      <w:r w:rsidR="00CE2DD5" w:rsidRPr="000F7718">
        <w:rPr>
          <w:rFonts w:ascii="Times New Roman" w:hAnsi="Times New Roman" w:cs="Times New Roman"/>
          <w:sz w:val="24"/>
          <w:szCs w:val="24"/>
        </w:rPr>
        <w:t xml:space="preserve">г. </w:t>
      </w:r>
      <w:r w:rsidR="00CE2DD5" w:rsidRPr="000F7718">
        <w:rPr>
          <w:rFonts w:ascii="Times New Roman" w:hAnsi="Times New Roman" w:cs="Times New Roman"/>
          <w:color w:val="000000"/>
          <w:sz w:val="24"/>
          <w:szCs w:val="24"/>
        </w:rPr>
        <w:t xml:space="preserve">(УМК «Школа России»); Рабочая тетрадь В. П. </w:t>
      </w:r>
      <w:proofErr w:type="spellStart"/>
      <w:r w:rsidR="00CE2DD5" w:rsidRPr="000F7718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="00CE2DD5" w:rsidRPr="000F7718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0F7718">
        <w:rPr>
          <w:rFonts w:ascii="Times New Roman" w:hAnsi="Times New Roman" w:cs="Times New Roman"/>
          <w:sz w:val="24"/>
          <w:szCs w:val="24"/>
        </w:rPr>
        <w:t>-М.: Просвещение,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24</w:t>
      </w:r>
      <w:r w:rsidRPr="000F7718">
        <w:rPr>
          <w:rFonts w:ascii="Times New Roman" w:hAnsi="Times New Roman" w:cs="Times New Roman"/>
          <w:sz w:val="24"/>
          <w:szCs w:val="24"/>
        </w:rPr>
        <w:t>г.</w:t>
      </w:r>
    </w:p>
    <w:p w14:paraId="7A836935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представляет собой целостный документ, включающий следующие разделы: титульный лист,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1E681F4D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    Рабочая п</w:t>
      </w:r>
      <w:r w:rsidR="00CE2DD5" w:rsidRPr="000F7718">
        <w:rPr>
          <w:rFonts w:ascii="Times New Roman" w:hAnsi="Times New Roman" w:cs="Times New Roman"/>
          <w:sz w:val="24"/>
          <w:szCs w:val="24"/>
        </w:rPr>
        <w:t>рограмма рассчитана на 170</w:t>
      </w:r>
      <w:r w:rsidRPr="000F771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B8588FE" w14:textId="77777777" w:rsidR="00DF3F63" w:rsidRPr="000F7718" w:rsidRDefault="00DF3F63" w:rsidP="00DF3F63">
      <w:pPr>
        <w:rPr>
          <w:rFonts w:ascii="Times New Roman" w:hAnsi="Times New Roman" w:cs="Times New Roman"/>
          <w:sz w:val="24"/>
          <w:szCs w:val="24"/>
        </w:rPr>
      </w:pPr>
    </w:p>
    <w:p w14:paraId="6CE53EB4" w14:textId="77777777" w:rsidR="00DF3F63" w:rsidRPr="000F7718" w:rsidRDefault="00DF3F63" w:rsidP="00DF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14:paraId="31A375B4" w14:textId="77777777" w:rsidR="00DF3F63" w:rsidRPr="000F7718" w:rsidRDefault="00DF3F63" w:rsidP="00DF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74D09" w14:textId="5847D738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Рабочая программа по предмету «Литературное чтение» составлена на основе федерального государственного  образовательного стандарта начального общего образования; Регионального базисного учебного плана для ОУ Курской области, утвержденного приказом Комитета образования и науки Курской области от 23.03.2007 г. № 1-421 (в редакции приказа комитета образования и науки Курской области от 27.08.2012г. № 1-907)  с изменениями, утверждёнными приказом комитета образования и науки Курской области от 16.11.2012г. № 1-1194, на осн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ове учебного плана школы на 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E2DD5" w:rsidRPr="000F7718">
        <w:rPr>
          <w:rFonts w:ascii="Times New Roman" w:hAnsi="Times New Roman" w:cs="Times New Roman"/>
          <w:spacing w:val="-3"/>
          <w:sz w:val="24"/>
          <w:szCs w:val="24"/>
        </w:rPr>
        <w:t>-20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t xml:space="preserve"> г., годового календарного графика, на основе:</w:t>
      </w:r>
    </w:p>
    <w:p w14:paraId="52833985" w14:textId="77777777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F4288B3" w14:textId="77777777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- примерной программы начального общего образования;</w:t>
      </w:r>
    </w:p>
    <w:p w14:paraId="0682E54A" w14:textId="7777777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- </w:t>
      </w:r>
      <w:r w:rsidRPr="000F7718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Л.Ф. Климановой, В.Г. Горецкого, М.В. </w:t>
      </w:r>
      <w:proofErr w:type="spellStart"/>
      <w:r w:rsidRPr="000F7718">
        <w:rPr>
          <w:rFonts w:ascii="Times New Roman" w:hAnsi="Times New Roman" w:cs="Times New Roman"/>
          <w:bCs/>
          <w:sz w:val="24"/>
          <w:szCs w:val="24"/>
        </w:rPr>
        <w:t>Головановой</w:t>
      </w:r>
      <w:proofErr w:type="spellEnd"/>
      <w:r w:rsidRPr="000F7718">
        <w:rPr>
          <w:rFonts w:ascii="Times New Roman" w:hAnsi="Times New Roman" w:cs="Times New Roman"/>
          <w:bCs/>
          <w:sz w:val="24"/>
          <w:szCs w:val="24"/>
        </w:rPr>
        <w:t xml:space="preserve"> «Литературное чтение»;</w:t>
      </w:r>
    </w:p>
    <w:p w14:paraId="66A30C71" w14:textId="674C435C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>- учебного плана на 20</w:t>
      </w:r>
      <w:r w:rsidR="00FA2546" w:rsidRPr="000F7718">
        <w:rPr>
          <w:rFonts w:ascii="Times New Roman" w:hAnsi="Times New Roman" w:cs="Times New Roman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z w:val="24"/>
          <w:szCs w:val="24"/>
        </w:rPr>
        <w:t>4</w:t>
      </w:r>
      <w:r w:rsidR="0058552E" w:rsidRPr="000F7718">
        <w:rPr>
          <w:rFonts w:ascii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hAnsi="Times New Roman" w:cs="Times New Roman"/>
          <w:sz w:val="24"/>
          <w:szCs w:val="24"/>
        </w:rPr>
        <w:t>5</w:t>
      </w:r>
      <w:r w:rsidRPr="000F7718">
        <w:rPr>
          <w:rFonts w:ascii="Times New Roman" w:hAnsi="Times New Roman" w:cs="Times New Roman"/>
          <w:sz w:val="24"/>
          <w:szCs w:val="24"/>
        </w:rPr>
        <w:t xml:space="preserve"> учебный год (начальное общее образование);</w:t>
      </w:r>
    </w:p>
    <w:p w14:paraId="18212C9C" w14:textId="6E5E303C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Для обучения используется учебник  Л. Ф. Климановой, В. Г. Горецкого, М. В. </w:t>
      </w:r>
      <w:proofErr w:type="spellStart"/>
      <w:r w:rsidRPr="000F7718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0F7718">
        <w:rPr>
          <w:rFonts w:ascii="Times New Roman" w:hAnsi="Times New Roman" w:cs="Times New Roman"/>
          <w:sz w:val="24"/>
          <w:szCs w:val="24"/>
        </w:rPr>
        <w:t xml:space="preserve"> «Литературное чтение»; -М.: Просвещение,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24</w:t>
      </w:r>
      <w:r w:rsidRPr="000F7718">
        <w:rPr>
          <w:rFonts w:ascii="Times New Roman" w:hAnsi="Times New Roman" w:cs="Times New Roman"/>
          <w:sz w:val="24"/>
          <w:szCs w:val="24"/>
        </w:rPr>
        <w:t xml:space="preserve"> г. </w:t>
      </w:r>
      <w:r w:rsidRPr="000F7718">
        <w:rPr>
          <w:rFonts w:ascii="Times New Roman" w:hAnsi="Times New Roman" w:cs="Times New Roman"/>
          <w:color w:val="000000"/>
          <w:sz w:val="24"/>
          <w:szCs w:val="24"/>
        </w:rPr>
        <w:t>(УМК «Школа России»)</w:t>
      </w:r>
    </w:p>
    <w:p w14:paraId="4BB9232E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«Литературное чтение» представляет собой целостный документ, включающий следующие разделы: титульный лист,  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188772A1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    Рабочая п</w:t>
      </w:r>
      <w:r w:rsidR="0058552E" w:rsidRPr="000F7718">
        <w:rPr>
          <w:rFonts w:ascii="Times New Roman" w:hAnsi="Times New Roman" w:cs="Times New Roman"/>
          <w:sz w:val="24"/>
          <w:szCs w:val="24"/>
        </w:rPr>
        <w:t>рограмма рассчитана на 136</w:t>
      </w:r>
      <w:r w:rsidRPr="000F7718">
        <w:rPr>
          <w:rFonts w:ascii="Times New Roman" w:hAnsi="Times New Roman" w:cs="Times New Roman"/>
          <w:sz w:val="24"/>
          <w:szCs w:val="24"/>
        </w:rPr>
        <w:t xml:space="preserve"> час</w:t>
      </w:r>
      <w:r w:rsidR="0058552E" w:rsidRPr="000F7718">
        <w:rPr>
          <w:rFonts w:ascii="Times New Roman" w:hAnsi="Times New Roman" w:cs="Times New Roman"/>
          <w:sz w:val="24"/>
          <w:szCs w:val="24"/>
        </w:rPr>
        <w:t>ов</w:t>
      </w:r>
      <w:r w:rsidRPr="000F7718">
        <w:rPr>
          <w:rFonts w:ascii="Times New Roman" w:hAnsi="Times New Roman" w:cs="Times New Roman"/>
          <w:sz w:val="24"/>
          <w:szCs w:val="24"/>
        </w:rPr>
        <w:t>.</w:t>
      </w:r>
    </w:p>
    <w:p w14:paraId="1F4558F1" w14:textId="77777777" w:rsidR="00DF3F63" w:rsidRPr="000F7718" w:rsidRDefault="00DF3F63" w:rsidP="00DF3F63">
      <w:pPr>
        <w:rPr>
          <w:rFonts w:ascii="Times New Roman" w:hAnsi="Times New Roman" w:cs="Times New Roman"/>
          <w:sz w:val="24"/>
          <w:szCs w:val="24"/>
        </w:rPr>
      </w:pPr>
    </w:p>
    <w:p w14:paraId="4271CFD8" w14:textId="77777777" w:rsidR="00DF3F63" w:rsidRPr="000F7718" w:rsidRDefault="00DF3F63" w:rsidP="00DF3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14:paraId="233F7773" w14:textId="06F627C5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Рабочая программа по предмету «Технология» составлена на основе федерального государственного  образовательного стандарта начального общего образования; Регионального базисного учебного плана для ОУ Курской области, утвержденного приказом Комитета образования и науки Курской области от 23.03.2007 г. № 1-421 (в редакции приказа комитета образования и науки Курской области от 27.08.2012г. № 1-907)  с изменениями, утверждёнными приказом комитета образования и науки Курской области от 16.11.2012г. № 1-1194, на осн</w:t>
      </w:r>
      <w:r w:rsidR="0058552E" w:rsidRPr="000F7718">
        <w:rPr>
          <w:rFonts w:ascii="Times New Roman" w:hAnsi="Times New Roman" w:cs="Times New Roman"/>
          <w:spacing w:val="-3"/>
          <w:sz w:val="24"/>
          <w:szCs w:val="24"/>
        </w:rPr>
        <w:t>ове учебного плана школы на 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58552E" w:rsidRPr="000F7718">
        <w:rPr>
          <w:rFonts w:ascii="Times New Roman" w:hAnsi="Times New Roman" w:cs="Times New Roman"/>
          <w:spacing w:val="-3"/>
          <w:sz w:val="24"/>
          <w:szCs w:val="24"/>
        </w:rPr>
        <w:t>-20</w:t>
      </w:r>
      <w:r w:rsidR="00FA2546" w:rsidRPr="000F771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0F7718">
        <w:rPr>
          <w:rFonts w:ascii="Times New Roman" w:hAnsi="Times New Roman" w:cs="Times New Roman"/>
          <w:spacing w:val="-3"/>
          <w:sz w:val="24"/>
          <w:szCs w:val="24"/>
        </w:rPr>
        <w:t xml:space="preserve"> г., годового календарного графика, на основе:</w:t>
      </w:r>
    </w:p>
    <w:p w14:paraId="54D6326B" w14:textId="77777777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7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8592330" w14:textId="77777777" w:rsidR="00DF3F63" w:rsidRPr="000F7718" w:rsidRDefault="00DF3F63" w:rsidP="00DF3F63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F7718">
        <w:rPr>
          <w:rFonts w:ascii="Times New Roman" w:hAnsi="Times New Roman" w:cs="Times New Roman"/>
          <w:spacing w:val="-3"/>
          <w:sz w:val="24"/>
          <w:szCs w:val="24"/>
        </w:rPr>
        <w:t>- примерной программы начального общего образования;</w:t>
      </w:r>
    </w:p>
    <w:p w14:paraId="4EA7CCFE" w14:textId="77777777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- </w:t>
      </w:r>
      <w:r w:rsidRPr="000F7718">
        <w:rPr>
          <w:rFonts w:ascii="Times New Roman" w:hAnsi="Times New Roman" w:cs="Times New Roman"/>
          <w:bCs/>
          <w:sz w:val="24"/>
          <w:szCs w:val="24"/>
        </w:rPr>
        <w:t>авторской программы</w:t>
      </w:r>
      <w:r w:rsidRPr="000F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718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0F7718">
        <w:rPr>
          <w:rFonts w:ascii="Times New Roman" w:hAnsi="Times New Roman" w:cs="Times New Roman"/>
          <w:sz w:val="24"/>
          <w:szCs w:val="24"/>
        </w:rPr>
        <w:t xml:space="preserve"> Н. И., Богдановой Н. В., Шипиловой Н. В. «Технология»;</w:t>
      </w:r>
    </w:p>
    <w:p w14:paraId="166FFCF9" w14:textId="7A7D573E" w:rsidR="00DF3F63" w:rsidRPr="000F7718" w:rsidRDefault="00DF3F63" w:rsidP="00DF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lastRenderedPageBreak/>
        <w:t>- учебного плана на 20</w:t>
      </w:r>
      <w:r w:rsidR="00FA2546" w:rsidRPr="000F7718">
        <w:rPr>
          <w:rFonts w:ascii="Times New Roman" w:hAnsi="Times New Roman" w:cs="Times New Roman"/>
          <w:sz w:val="24"/>
          <w:szCs w:val="24"/>
        </w:rPr>
        <w:t>2</w:t>
      </w:r>
      <w:r w:rsidR="006A104C" w:rsidRPr="006A104C">
        <w:rPr>
          <w:rFonts w:ascii="Times New Roman" w:hAnsi="Times New Roman" w:cs="Times New Roman"/>
          <w:sz w:val="24"/>
          <w:szCs w:val="24"/>
        </w:rPr>
        <w:t>4</w:t>
      </w:r>
      <w:r w:rsidR="0058552E" w:rsidRPr="000F7718">
        <w:rPr>
          <w:rFonts w:ascii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hAnsi="Times New Roman" w:cs="Times New Roman"/>
          <w:sz w:val="24"/>
          <w:szCs w:val="24"/>
        </w:rPr>
        <w:t>5</w:t>
      </w:r>
      <w:r w:rsidRPr="000F7718">
        <w:rPr>
          <w:rFonts w:ascii="Times New Roman" w:hAnsi="Times New Roman" w:cs="Times New Roman"/>
          <w:sz w:val="24"/>
          <w:szCs w:val="24"/>
        </w:rPr>
        <w:t xml:space="preserve"> учебный год (начальное общее образование);</w:t>
      </w:r>
    </w:p>
    <w:p w14:paraId="6148A7FC" w14:textId="6948347B" w:rsidR="00DF3F63" w:rsidRPr="000F7718" w:rsidRDefault="00DF3F63" w:rsidP="00DF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Для обучения используется учебник  Н. И. </w:t>
      </w:r>
      <w:proofErr w:type="spellStart"/>
      <w:r w:rsidRPr="000F7718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0F7718">
        <w:rPr>
          <w:rFonts w:ascii="Times New Roman" w:hAnsi="Times New Roman" w:cs="Times New Roman"/>
          <w:sz w:val="24"/>
          <w:szCs w:val="24"/>
        </w:rPr>
        <w:t>, Н. В. Богдановой, Н. В. Шипиловой «Технология» ; -М.: Просвещение</w:t>
      </w:r>
      <w:r w:rsidR="000F7718">
        <w:rPr>
          <w:rFonts w:ascii="Times New Roman" w:hAnsi="Times New Roman" w:cs="Times New Roman"/>
          <w:sz w:val="24"/>
          <w:szCs w:val="24"/>
        </w:rPr>
        <w:t>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20</w:t>
      </w:r>
      <w:r w:rsidRPr="000F7718">
        <w:rPr>
          <w:rFonts w:ascii="Times New Roman" w:hAnsi="Times New Roman" w:cs="Times New Roman"/>
          <w:sz w:val="24"/>
          <w:szCs w:val="24"/>
        </w:rPr>
        <w:t xml:space="preserve"> г., </w:t>
      </w:r>
      <w:r w:rsidRPr="000F7718">
        <w:rPr>
          <w:rFonts w:ascii="Times New Roman" w:hAnsi="Times New Roman" w:cs="Times New Roman"/>
          <w:color w:val="000000"/>
          <w:sz w:val="24"/>
          <w:szCs w:val="24"/>
        </w:rPr>
        <w:t>(УМК «Школа России»)</w:t>
      </w:r>
    </w:p>
    <w:p w14:paraId="3B614BFC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представляет собой целостный документ, включающий следующие разделы: титульный лист,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1EACC96E" w14:textId="77777777" w:rsidR="00DF3F63" w:rsidRPr="000F7718" w:rsidRDefault="00DF3F63" w:rsidP="00DF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18">
        <w:rPr>
          <w:rFonts w:ascii="Times New Roman" w:hAnsi="Times New Roman" w:cs="Times New Roman"/>
          <w:sz w:val="24"/>
          <w:szCs w:val="24"/>
        </w:rPr>
        <w:t xml:space="preserve">    Рабочая программа рассчитана </w:t>
      </w:r>
      <w:r w:rsidR="0058552E" w:rsidRPr="000F7718">
        <w:rPr>
          <w:rFonts w:ascii="Times New Roman" w:hAnsi="Times New Roman" w:cs="Times New Roman"/>
          <w:sz w:val="24"/>
          <w:szCs w:val="24"/>
        </w:rPr>
        <w:t>на 34</w:t>
      </w:r>
      <w:r w:rsidRPr="000F7718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65B8545B" w14:textId="77777777" w:rsidR="00DF3F63" w:rsidRPr="000F7718" w:rsidRDefault="00DF3F63" w:rsidP="00DF3F63">
      <w:pPr>
        <w:rPr>
          <w:rFonts w:ascii="Times New Roman" w:hAnsi="Times New Roman" w:cs="Times New Roman"/>
          <w:b/>
          <w:sz w:val="24"/>
          <w:szCs w:val="24"/>
        </w:rPr>
      </w:pPr>
    </w:p>
    <w:p w14:paraId="1CA7CAA4" w14:textId="52132460" w:rsidR="006737CE" w:rsidRPr="006737CE" w:rsidRDefault="00101BA2" w:rsidP="006737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6737CE" w:rsidRPr="006737CE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«Родной язык (русский)»</w:t>
      </w:r>
    </w:p>
    <w:p w14:paraId="6C15AE5F" w14:textId="323505C5" w:rsidR="006737CE" w:rsidRPr="006737CE" w:rsidRDefault="006737CE" w:rsidP="0067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«Родной (русский) язык» для </w:t>
      </w:r>
      <w:r w:rsidR="006A104C" w:rsidRPr="006A10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начального общего образования, примерной программы  по учебным предметам начального общего образования (Примерные программы по учебным предметам. Начальная школа. </w:t>
      </w:r>
      <w:proofErr w:type="spellStart"/>
      <w:r w:rsidRPr="006737C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2020. – 400с. – (Стандарты второго поколения), учебного плана МБОУ « </w:t>
      </w:r>
      <w:proofErr w:type="spellStart"/>
      <w:r w:rsidRPr="006737CE">
        <w:rPr>
          <w:rFonts w:ascii="Times New Roman" w:eastAsia="Times New Roman" w:hAnsi="Times New Roman" w:cs="Times New Roman"/>
          <w:sz w:val="24"/>
          <w:szCs w:val="24"/>
        </w:rPr>
        <w:t>Зоринская</w:t>
      </w:r>
      <w:proofErr w:type="spellEnd"/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СОШ» на 202</w:t>
      </w:r>
      <w:r w:rsidR="006A104C" w:rsidRPr="006A10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37C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04C" w:rsidRPr="006A10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 с учетом авторской программы  по русскому языку  Александрова О.М.,  Вербицкая Л.А. ,Богданов С.И., Казакова Е.И., Кузнецова М.И., </w:t>
      </w:r>
      <w:proofErr w:type="spellStart"/>
      <w:r w:rsidRPr="006737CE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 Л.В….</w:t>
      </w:r>
    </w:p>
    <w:p w14:paraId="16CF6694" w14:textId="77777777" w:rsidR="006737CE" w:rsidRPr="006737CE" w:rsidRDefault="006737CE" w:rsidP="0067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>Программа «Родной (русский) язык» является составляющей предметной области «Родной язык и литературное чтение на родном языке».</w:t>
      </w:r>
    </w:p>
    <w:p w14:paraId="2D9EFD2E" w14:textId="7645E3F0" w:rsidR="006737CE" w:rsidRPr="006737CE" w:rsidRDefault="006737CE" w:rsidP="0067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«Перспективная начальная школа»</w:t>
      </w:r>
      <w:r w:rsidR="006A104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A104C" w:rsidRPr="006A104C">
        <w:rPr>
          <w:rFonts w:ascii="Times New Roman" w:hAnsi="Times New Roman" w:cs="Times New Roman"/>
          <w:sz w:val="24"/>
          <w:szCs w:val="24"/>
        </w:rPr>
        <w:t xml:space="preserve"> </w:t>
      </w:r>
      <w:r w:rsidR="006A104C" w:rsidRPr="000F7718">
        <w:rPr>
          <w:rFonts w:ascii="Times New Roman" w:hAnsi="Times New Roman" w:cs="Times New Roman"/>
          <w:sz w:val="24"/>
          <w:szCs w:val="24"/>
        </w:rPr>
        <w:t xml:space="preserve">Для обучения используется учебник </w:t>
      </w:r>
      <w:r w:rsidR="006A104C">
        <w:rPr>
          <w:rFonts w:ascii="Times New Roman" w:hAnsi="Times New Roman" w:cs="Times New Roman"/>
          <w:sz w:val="24"/>
          <w:szCs w:val="24"/>
        </w:rPr>
        <w:t>«</w:t>
      </w:r>
      <w:r w:rsidR="006A104C">
        <w:rPr>
          <w:rFonts w:ascii="Times New Roman" w:eastAsia="Times New Roman" w:hAnsi="Times New Roman" w:cs="Times New Roman"/>
          <w:sz w:val="24"/>
          <w:szCs w:val="24"/>
        </w:rPr>
        <w:t xml:space="preserve">Родной  русский </w:t>
      </w:r>
      <w:r w:rsidR="006A104C" w:rsidRPr="006737CE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6A10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104C" w:rsidRPr="000F7718">
        <w:rPr>
          <w:rFonts w:ascii="Times New Roman" w:hAnsi="Times New Roman" w:cs="Times New Roman"/>
          <w:sz w:val="24"/>
          <w:szCs w:val="24"/>
        </w:rPr>
        <w:t xml:space="preserve"> </w:t>
      </w: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 Александрова О.М.,  Вербицкая Л.А. ,Богданов С.И., Казакова Е.И., Кузнецова М.И., </w:t>
      </w:r>
      <w:proofErr w:type="spellStart"/>
      <w:r w:rsidRPr="006737CE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 Л.В</w:t>
      </w:r>
      <w:r w:rsidR="000775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104C" w:rsidRPr="006A104C">
        <w:rPr>
          <w:rFonts w:ascii="Times New Roman" w:hAnsi="Times New Roman" w:cs="Times New Roman"/>
          <w:sz w:val="24"/>
          <w:szCs w:val="24"/>
        </w:rPr>
        <w:t xml:space="preserve"> </w:t>
      </w:r>
      <w:r w:rsidR="006A104C" w:rsidRPr="000F7718">
        <w:rPr>
          <w:rFonts w:ascii="Times New Roman" w:hAnsi="Times New Roman" w:cs="Times New Roman"/>
          <w:sz w:val="24"/>
          <w:szCs w:val="24"/>
        </w:rPr>
        <w:t>-М.: Просвещение</w:t>
      </w:r>
      <w:r w:rsidR="006A104C">
        <w:rPr>
          <w:rFonts w:ascii="Times New Roman" w:hAnsi="Times New Roman" w:cs="Times New Roman"/>
          <w:sz w:val="24"/>
          <w:szCs w:val="24"/>
        </w:rPr>
        <w:t>, 20</w:t>
      </w:r>
      <w:r w:rsidR="006A104C" w:rsidRPr="006A104C">
        <w:rPr>
          <w:rFonts w:ascii="Times New Roman" w:hAnsi="Times New Roman" w:cs="Times New Roman"/>
          <w:sz w:val="24"/>
          <w:szCs w:val="24"/>
        </w:rPr>
        <w:t>20</w:t>
      </w:r>
      <w:r w:rsidR="006A104C" w:rsidRPr="000F7718">
        <w:rPr>
          <w:rFonts w:ascii="Times New Roman" w:hAnsi="Times New Roman" w:cs="Times New Roman"/>
          <w:sz w:val="24"/>
          <w:szCs w:val="24"/>
        </w:rPr>
        <w:t xml:space="preserve"> г</w:t>
      </w:r>
      <w:r w:rsidR="006A104C">
        <w:rPr>
          <w:rFonts w:ascii="Times New Roman" w:hAnsi="Times New Roman" w:cs="Times New Roman"/>
          <w:sz w:val="24"/>
          <w:szCs w:val="24"/>
        </w:rPr>
        <w:t>.</w:t>
      </w:r>
    </w:p>
    <w:p w14:paraId="47639724" w14:textId="38EC12C3" w:rsidR="006737CE" w:rsidRPr="006737CE" w:rsidRDefault="006737CE" w:rsidP="0067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Программа адресована обучающимся </w:t>
      </w:r>
      <w:r w:rsidR="00855E1E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6737CE">
        <w:rPr>
          <w:rFonts w:ascii="Times New Roman" w:eastAsia="Times New Roman" w:hAnsi="Times New Roman" w:cs="Times New Roman"/>
          <w:sz w:val="24"/>
          <w:szCs w:val="24"/>
        </w:rPr>
        <w:t xml:space="preserve"> класса с разным уровнем мотивации к обучению.</w:t>
      </w:r>
    </w:p>
    <w:p w14:paraId="52AA1A37" w14:textId="77777777" w:rsidR="006737CE" w:rsidRPr="006737CE" w:rsidRDefault="006737CE" w:rsidP="006737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>Место курса «Родной язык (русский)» в учебном плане:</w:t>
      </w:r>
    </w:p>
    <w:p w14:paraId="62BC9D86" w14:textId="2031A2AE" w:rsidR="006737CE" w:rsidRPr="006737CE" w:rsidRDefault="006737CE" w:rsidP="006737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CE">
        <w:rPr>
          <w:rFonts w:ascii="Times New Roman" w:eastAsia="Times New Roman" w:hAnsi="Times New Roman" w:cs="Times New Roman"/>
          <w:sz w:val="24"/>
          <w:szCs w:val="24"/>
        </w:rPr>
        <w:t>На изучение родного языка (русского)  отводится 34 ч  (1 ч в неделю, 34 учебные недели).</w:t>
      </w:r>
    </w:p>
    <w:p w14:paraId="2778FE28" w14:textId="77777777" w:rsidR="00101BA2" w:rsidRDefault="00101BA2" w:rsidP="00101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6E"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 (русском)</w:t>
      </w:r>
    </w:p>
    <w:p w14:paraId="67BB0A4A" w14:textId="77777777" w:rsidR="00101BA2" w:rsidRPr="001E69D8" w:rsidRDefault="00101BA2" w:rsidP="00101BA2">
      <w:pPr>
        <w:spacing w:after="0"/>
        <w:jc w:val="both"/>
        <w:rPr>
          <w:sz w:val="24"/>
          <w:szCs w:val="24"/>
        </w:rPr>
      </w:pPr>
      <w:r w:rsidRPr="00DF5D6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>
        <w:rPr>
          <w:rFonts w:ascii="Times New Roman" w:hAnsi="Times New Roman"/>
          <w:spacing w:val="-3"/>
          <w:sz w:val="24"/>
          <w:szCs w:val="24"/>
        </w:rPr>
        <w:t>составлена на основе федерального государственного  образовательного стандарта начального общего образования; Регионального базисного учебного плана для ОУ Курской области, утвержденного приказом Комитета образования и науки Курской области от 23.03.2007 г. № 1-421 (в редакции приказа комитета образования и науки Курской области от 27.08.2012г. № 1-907)  с изменениями, утверждёнными приказом комитета образования и науки Курской области от 16.11.2012г. № 1-1194, на основе учебного плана школы на 2024-25 г., годового календарного графика, на основе:</w:t>
      </w:r>
    </w:p>
    <w:p w14:paraId="0D8696D9" w14:textId="77777777" w:rsidR="00101BA2" w:rsidRPr="001E69D8" w:rsidRDefault="00101BA2" w:rsidP="00101BA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4"/>
          <w:szCs w:val="24"/>
        </w:rPr>
        <w:t>примерной программы начального общего образования;</w:t>
      </w:r>
    </w:p>
    <w:p w14:paraId="7F55ADC3" w14:textId="77777777" w:rsidR="00101BA2" w:rsidRDefault="00101BA2" w:rsidP="00101B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учебного плана на 2024-2025 учебный год (начальное общее образование);</w:t>
      </w:r>
    </w:p>
    <w:p w14:paraId="14F8151E" w14:textId="77777777" w:rsidR="00101BA2" w:rsidRDefault="00101BA2" w:rsidP="00101B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предмету </w:t>
      </w:r>
      <w:r w:rsidRPr="00DF5D6E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 (русском)» </w:t>
      </w:r>
      <w:r>
        <w:rPr>
          <w:rFonts w:ascii="Times New Roman" w:hAnsi="Times New Roman"/>
          <w:sz w:val="24"/>
          <w:szCs w:val="24"/>
        </w:rPr>
        <w:t xml:space="preserve">представляет собой целостный документ, включающий следующие разделы: титульный лист,   требования к уровню усвоения учебного предмета, содержание тем учебного курса, календарно-тематическое распределение количества часов. </w:t>
      </w:r>
    </w:p>
    <w:p w14:paraId="0C4EDC5E" w14:textId="77777777" w:rsidR="00101BA2" w:rsidRDefault="00101BA2" w:rsidP="00101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8CC07" w14:textId="77777777" w:rsidR="00101BA2" w:rsidRDefault="00101BA2" w:rsidP="00101B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рассчитана на </w:t>
      </w:r>
      <w:r>
        <w:rPr>
          <w:rFonts w:ascii="Times New Roman" w:hAnsi="Times New Roman"/>
          <w:color w:val="000000"/>
        </w:rPr>
        <w:t>33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14:paraId="77680620" w14:textId="77777777" w:rsidR="00101BA2" w:rsidRDefault="00101BA2" w:rsidP="00101BA2">
      <w:pPr>
        <w:spacing w:after="0"/>
        <w:rPr>
          <w:rFonts w:ascii="Times New Roman" w:hAnsi="Times New Roman"/>
          <w:sz w:val="28"/>
          <w:szCs w:val="28"/>
        </w:rPr>
      </w:pPr>
    </w:p>
    <w:p w14:paraId="6CBFF4CE" w14:textId="77777777" w:rsidR="00101BA2" w:rsidRPr="00DF5D6E" w:rsidRDefault="00101BA2" w:rsidP="00101BA2">
      <w:pPr>
        <w:jc w:val="center"/>
        <w:rPr>
          <w:b/>
        </w:rPr>
      </w:pPr>
    </w:p>
    <w:p w14:paraId="02E89E3D" w14:textId="77777777" w:rsidR="00060ED6" w:rsidRPr="000F7718" w:rsidRDefault="00060ED6">
      <w:pPr>
        <w:rPr>
          <w:rFonts w:ascii="Times New Roman" w:hAnsi="Times New Roman" w:cs="Times New Roman"/>
          <w:sz w:val="24"/>
          <w:szCs w:val="24"/>
        </w:rPr>
      </w:pPr>
    </w:p>
    <w:sectPr w:rsidR="00060ED6" w:rsidRPr="000F7718" w:rsidSect="009C4EF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63"/>
    <w:rsid w:val="00060ED6"/>
    <w:rsid w:val="000775F6"/>
    <w:rsid w:val="000F7718"/>
    <w:rsid w:val="00101BA2"/>
    <w:rsid w:val="0058552E"/>
    <w:rsid w:val="006737CE"/>
    <w:rsid w:val="006A104C"/>
    <w:rsid w:val="00855E1E"/>
    <w:rsid w:val="009F2AFB"/>
    <w:rsid w:val="00AF2257"/>
    <w:rsid w:val="00CE2DD5"/>
    <w:rsid w:val="00D720D9"/>
    <w:rsid w:val="00DF3F63"/>
    <w:rsid w:val="00E13CFD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7134"/>
  <w15:docId w15:val="{5DDD6F9E-E26B-455B-BE20-A779800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1367</Words>
  <Characters>7796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Ольга Кудинова</cp:lastModifiedBy>
  <cp:revision>14</cp:revision>
  <dcterms:created xsi:type="dcterms:W3CDTF">2016-10-24T17:57:00Z</dcterms:created>
  <dcterms:modified xsi:type="dcterms:W3CDTF">2024-10-16T18:05:00Z</dcterms:modified>
</cp:coreProperties>
</file>